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F3E" w:rsidRPr="007B6079" w:rsidRDefault="00111F3E" w:rsidP="00667B30">
      <w:pPr>
        <w:ind w:left="3544" w:hanging="2836"/>
        <w:jc w:val="center"/>
        <w:rPr>
          <w:b/>
        </w:rPr>
      </w:pPr>
      <w:r w:rsidRPr="007B6079">
        <w:rPr>
          <w:b/>
        </w:rPr>
        <w:t>ZESTAWIENIE HONOROWYCH PATRONATÓW</w:t>
      </w:r>
    </w:p>
    <w:p w:rsidR="00111F3E" w:rsidRPr="007B6079" w:rsidRDefault="00111F3E" w:rsidP="00667B30">
      <w:pPr>
        <w:ind w:left="3544" w:hanging="2836"/>
        <w:jc w:val="center"/>
        <w:rPr>
          <w:b/>
        </w:rPr>
      </w:pPr>
      <w:r w:rsidRPr="007B6079">
        <w:rPr>
          <w:b/>
        </w:rPr>
        <w:t>MARSZAŁKA WOJEWÓDZTWA WARMIŃSKO-MAZURSKIEGO</w:t>
      </w:r>
    </w:p>
    <w:p w:rsidR="00111F3E" w:rsidRDefault="00111F3E" w:rsidP="00667B30">
      <w:pPr>
        <w:ind w:left="3544" w:hanging="2836"/>
        <w:jc w:val="center"/>
        <w:rPr>
          <w:b/>
        </w:rPr>
      </w:pPr>
      <w:r>
        <w:rPr>
          <w:b/>
        </w:rPr>
        <w:t xml:space="preserve">PRZYZNANYCH W </w:t>
      </w:r>
      <w:r w:rsidR="005E6CD9">
        <w:rPr>
          <w:b/>
        </w:rPr>
        <w:t>MAJU</w:t>
      </w:r>
      <w:r w:rsidR="008D6F12">
        <w:rPr>
          <w:b/>
        </w:rPr>
        <w:t xml:space="preserve"> 202</w:t>
      </w:r>
      <w:r w:rsidR="00810FE3">
        <w:rPr>
          <w:b/>
        </w:rPr>
        <w:t>3</w:t>
      </w:r>
      <w:r w:rsidRPr="00B7064E">
        <w:rPr>
          <w:b/>
        </w:rPr>
        <w:t xml:space="preserve"> ROKU</w:t>
      </w:r>
    </w:p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6"/>
        <w:gridCol w:w="5953"/>
        <w:gridCol w:w="2693"/>
        <w:gridCol w:w="2554"/>
      </w:tblGrid>
      <w:tr w:rsidR="00111F3E" w:rsidRPr="00D17709" w:rsidTr="005E6CD9">
        <w:trPr>
          <w:trHeight w:val="6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Nazwa wydarzenia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Data wydarzenia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Miejsce wydarzenia</w:t>
            </w:r>
          </w:p>
        </w:tc>
      </w:tr>
      <w:tr w:rsidR="005E6CD9" w:rsidRPr="005E6CD9" w:rsidTr="005E6CD9">
        <w:trPr>
          <w:trHeight w:val="12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Miejski Zespół Profilaktyki i Terapii Uzależnień w Olsztynie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Festyn Rodzinny organizowany w ramach XXV Warmińsko-Mazurskich Dni Rodziny pod hasłem: "Razem tworzymy rodzinę"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18.06.2023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Parku Centralny w Olsztynie</w:t>
            </w:r>
          </w:p>
        </w:tc>
      </w:tr>
      <w:tr w:rsidR="005E6CD9" w:rsidRPr="005E6CD9" w:rsidTr="005E6CD9">
        <w:trPr>
          <w:trHeight w:val="120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 xml:space="preserve">Towarzystwo Medyczne </w:t>
            </w:r>
            <w:proofErr w:type="spellStart"/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Medius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 xml:space="preserve">Festiwal Muzyczny </w:t>
            </w:r>
            <w:proofErr w:type="spellStart"/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Varmia</w:t>
            </w:r>
            <w:proofErr w:type="spellEnd"/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Musica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3.07.-6.08.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Lidzbark Warmiński</w:t>
            </w:r>
          </w:p>
        </w:tc>
      </w:tr>
      <w:tr w:rsidR="005E6CD9" w:rsidRPr="005E6CD9" w:rsidTr="005E6CD9">
        <w:trPr>
          <w:trHeight w:val="120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Urząd Gminy w Jedwabnie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VI Gala Boksu Polska vs Wielka Brytania - Jedwabno 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20.05.2023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Jedwabno</w:t>
            </w:r>
          </w:p>
        </w:tc>
      </w:tr>
      <w:tr w:rsidR="005E6CD9" w:rsidRPr="005E6CD9" w:rsidTr="005E6CD9">
        <w:trPr>
          <w:trHeight w:val="120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Zespół szkół Ogólnokształcących nr 3 w Olsztynie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Impreza sportowo-rekreacyjna w ramach obchodów XXV Warmińsko-Mazurskich Dni Rodziny pod hasłem "MIŁOŚĆ+WSPARCIE+SIŁA = RODZINA"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2.06.2023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Zespół szkół Ogólnokształcących nr 3 w Olsztynie</w:t>
            </w:r>
          </w:p>
        </w:tc>
      </w:tr>
      <w:tr w:rsidR="005E6CD9" w:rsidRPr="005E6CD9" w:rsidTr="005E6CD9">
        <w:trPr>
          <w:trHeight w:val="120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 xml:space="preserve">Bartąg, House of </w:t>
            </w:r>
            <w:proofErr w:type="spellStart"/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Tennis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Otwarte Mistrzostwa Warmii i Mazur - turniej tenisowy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17-18.06.2023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 xml:space="preserve">Bartąg, House of </w:t>
            </w:r>
            <w:proofErr w:type="spellStart"/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Tennis</w:t>
            </w:r>
            <w:proofErr w:type="spellEnd"/>
          </w:p>
        </w:tc>
      </w:tr>
      <w:tr w:rsidR="005E6CD9" w:rsidRPr="005E6CD9" w:rsidTr="005E6CD9">
        <w:trPr>
          <w:trHeight w:val="120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Iławskie Centrum Kultury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 xml:space="preserve">52. Międzynarodowy Festiwal Jazzu Tradycyjnego </w:t>
            </w:r>
            <w:proofErr w:type="spellStart"/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Old</w:t>
            </w:r>
            <w:proofErr w:type="spellEnd"/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 xml:space="preserve"> Jazz Meeting "Złota Tarka" Iława 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11-13.08.2023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Amfiteatr im. L. Armstronga Iława</w:t>
            </w:r>
          </w:p>
        </w:tc>
      </w:tr>
      <w:tr w:rsidR="005E6CD9" w:rsidRPr="005E6CD9" w:rsidTr="005E6CD9">
        <w:trPr>
          <w:trHeight w:val="120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Oddział Regionalny Ol</w:t>
            </w: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impiady Specjalne Polska Warmińsko-Mazurskie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II Otwarta Sztafeta Biegowa im. Anny Wasilewskiej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17.06.2023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Olszty, Park im. J. Kusocińskiego</w:t>
            </w:r>
          </w:p>
        </w:tc>
      </w:tr>
      <w:tr w:rsidR="005E6CD9" w:rsidRPr="005E6CD9" w:rsidTr="005E6CD9">
        <w:trPr>
          <w:trHeight w:val="120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Centrum Kultury w Ostródzie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XI Koncert "…by Świat usłyszał" w Ostródzie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9-11.06.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Amfiteatr w Ostródzie</w:t>
            </w:r>
          </w:p>
        </w:tc>
      </w:tr>
      <w:tr w:rsidR="005E6CD9" w:rsidRPr="005E6CD9" w:rsidTr="005E6CD9">
        <w:trPr>
          <w:trHeight w:val="120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Powiatowe Centrum Pomocy Rodzinie w Szczytnie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I Gala Rodzicielstwa Zastępczego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16.06.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Miejski Dom Kultury w Szczytnie</w:t>
            </w:r>
          </w:p>
        </w:tc>
      </w:tr>
      <w:tr w:rsidR="005E6CD9" w:rsidRPr="005E6CD9" w:rsidTr="005E6CD9">
        <w:trPr>
          <w:trHeight w:val="120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 xml:space="preserve">For </w:t>
            </w:r>
            <w:proofErr w:type="spellStart"/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Health</w:t>
            </w:r>
            <w:proofErr w:type="spellEnd"/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 xml:space="preserve"> Fundacja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spellStart"/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KormoRun</w:t>
            </w:r>
            <w:proofErr w:type="spellEnd"/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 xml:space="preserve"> Bieg Pstrąga z Kopernikiem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8.07.2023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Swaderki, gmina Olsztynek</w:t>
            </w:r>
          </w:p>
        </w:tc>
      </w:tr>
      <w:tr w:rsidR="005E6CD9" w:rsidRPr="005E6CD9" w:rsidTr="005E6CD9">
        <w:trPr>
          <w:trHeight w:val="120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Kętrzyńskie Centrum Kultury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 xml:space="preserve">XV Ogólnopolski Festiwal Tańca Ulicznego </w:t>
            </w:r>
            <w:proofErr w:type="spellStart"/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Breakmania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9-10.06.2023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Kętrzyńskie Centrum Kultury</w:t>
            </w:r>
          </w:p>
        </w:tc>
      </w:tr>
      <w:tr w:rsidR="005E6CD9" w:rsidRPr="005E6CD9" w:rsidTr="005E6CD9">
        <w:trPr>
          <w:trHeight w:val="120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PGE Dystrybucja S.A. Oddział Białystok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VI Regionalne Forum Energetyczne dla Samorządów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13.06.2023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Białystok, Hotel Podlasie</w:t>
            </w:r>
          </w:p>
        </w:tc>
      </w:tr>
      <w:tr w:rsidR="005E6CD9" w:rsidRPr="005E6CD9" w:rsidTr="005E6CD9">
        <w:trPr>
          <w:trHeight w:val="120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Warmińsko-Mazurski Związek Kajakowy, Olsztyn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Otwarte Mistrzostwa Województwa Warmińsko-Mazurskiego w kajakarstwie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18.06.2023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Lidzbark, pow. Działdowski</w:t>
            </w:r>
          </w:p>
        </w:tc>
      </w:tr>
      <w:tr w:rsidR="005E6CD9" w:rsidRPr="005E6CD9" w:rsidTr="005E6CD9">
        <w:trPr>
          <w:trHeight w:val="120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Lidzbarski Dom Kultury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 xml:space="preserve">XVI Bitwa pod </w:t>
            </w:r>
            <w:proofErr w:type="spellStart"/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Heilsbergiem</w:t>
            </w:r>
            <w:proofErr w:type="spellEnd"/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 xml:space="preserve"> w Lidzbarku Warmińskim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9-10.06.2023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Termy w Lidzbarku Warmińskim</w:t>
            </w:r>
          </w:p>
        </w:tc>
      </w:tr>
      <w:tr w:rsidR="005E6CD9" w:rsidRPr="005E6CD9" w:rsidTr="005E6CD9">
        <w:trPr>
          <w:trHeight w:val="1632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Fundacja Leczenia Dzieci Niepełnosprawnych Hipoterapią "Końskie Zdrowie"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 xml:space="preserve">Pony </w:t>
            </w:r>
            <w:proofErr w:type="spellStart"/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Cup</w:t>
            </w:r>
            <w:proofErr w:type="spellEnd"/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 xml:space="preserve"> 2023 jeździeckie zawody dla dzieci (szósty sezon)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 xml:space="preserve">4.06. Piastowo, 9.07. Elbląg, 3.09. Milejewo, 16.12. Dąbrówka Mała, poza regionem 10.09. stary Młyn Strzeszyn, 4.06. KJ Maciejówka MOSiR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Z</w:t>
            </w: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abrze, 22.10. Stajnia Barłomino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 xml:space="preserve">4.06. Piastowo, 9.07. Elbląg, 3.09. Milejewo, 16.12. Dąbrówka Mała, poza regionem 10.09. stary Młyn Strzeszyn, 4.06. KJ Maciejówka MOSiR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Z</w:t>
            </w: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abrze, 22.10. Stajnia Barłomino</w:t>
            </w:r>
          </w:p>
        </w:tc>
      </w:tr>
      <w:tr w:rsidR="005E6CD9" w:rsidRPr="005E6CD9" w:rsidTr="005E6CD9">
        <w:trPr>
          <w:trHeight w:val="120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Elbląska Orkiestra Kameralna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 xml:space="preserve">Elbląg Music </w:t>
            </w:r>
            <w:proofErr w:type="spellStart"/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Masterclass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1-9.07.2023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Elbląg</w:t>
            </w:r>
          </w:p>
        </w:tc>
      </w:tr>
      <w:tr w:rsidR="005E6CD9" w:rsidRPr="005E6CD9" w:rsidTr="005E6CD9">
        <w:trPr>
          <w:trHeight w:val="120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Stowarzyszenie Ekonomistów Rolnictwa i Agrobiznesu UWM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XXIX Kongres Stowarzyszenia Ekonomistów Rolnictwa i Agrobiznesu (Wyzwania dla rozwoju agrobiznesu i obszarów wiejskich)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5-7.09.2023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UWM</w:t>
            </w:r>
          </w:p>
        </w:tc>
      </w:tr>
      <w:tr w:rsidR="005E6CD9" w:rsidRPr="005E6CD9" w:rsidTr="005E6CD9">
        <w:trPr>
          <w:trHeight w:val="120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Automobilklub Elbląski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44. Konkurs o tytuł "Najlepszego kierowcy" regionu elbląskiego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25.06.2023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Miasto Elbląg i Powiat Elbląski</w:t>
            </w:r>
          </w:p>
        </w:tc>
      </w:tr>
      <w:tr w:rsidR="005E6CD9" w:rsidRPr="005E6CD9" w:rsidTr="005E6CD9">
        <w:trPr>
          <w:trHeight w:val="120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Stowarzyszenie Kultura Żyje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38. Świętojański Festiwal Organowy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24.05.-16.08.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Województwo Warmińsko-Mazurskie i Kujawsko-Pomorskie</w:t>
            </w:r>
          </w:p>
        </w:tc>
      </w:tr>
      <w:tr w:rsidR="005E6CD9" w:rsidRPr="005E6CD9" w:rsidTr="005E6CD9">
        <w:trPr>
          <w:trHeight w:val="120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Fundacja Aktywizacji Zawodowej Osób Niepełnosprawnych FAZON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Lodołamacze - Konkurs dla Pracodawców Wrażliwych Społecznie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wrzesień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5E6CD9" w:rsidRPr="005E6CD9" w:rsidTr="005E6CD9">
        <w:trPr>
          <w:trHeight w:val="120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Gmin</w:t>
            </w: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y Ośrodek Kultury w Lasecznie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X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VII "Nad Jeziorakiem" Festiwal S</w:t>
            </w: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iemiany 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21-22.07.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D9" w:rsidRPr="005E6CD9" w:rsidRDefault="005E6CD9" w:rsidP="005E6CD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E6CD9">
              <w:rPr>
                <w:rFonts w:eastAsia="Times New Roman" w:cs="Arial"/>
                <w:sz w:val="20"/>
                <w:szCs w:val="20"/>
                <w:lang w:eastAsia="pl-PL"/>
              </w:rPr>
              <w:t>Siemiany - Gmina Iława</w:t>
            </w:r>
          </w:p>
        </w:tc>
      </w:tr>
    </w:tbl>
    <w:p w:rsidR="000B423D" w:rsidRDefault="000B423D" w:rsidP="00667B30">
      <w:pPr>
        <w:ind w:left="0"/>
        <w:jc w:val="center"/>
      </w:pPr>
      <w:bookmarkStart w:id="0" w:name="_GoBack"/>
      <w:bookmarkEnd w:id="0"/>
    </w:p>
    <w:sectPr w:rsidR="000B423D" w:rsidSect="007B40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3E"/>
    <w:rsid w:val="0001646E"/>
    <w:rsid w:val="000738BF"/>
    <w:rsid w:val="000945F0"/>
    <w:rsid w:val="000B423D"/>
    <w:rsid w:val="000E59C2"/>
    <w:rsid w:val="00100C59"/>
    <w:rsid w:val="00111F3E"/>
    <w:rsid w:val="001B1166"/>
    <w:rsid w:val="001C03A1"/>
    <w:rsid w:val="001C1FD0"/>
    <w:rsid w:val="001D05AD"/>
    <w:rsid w:val="002A29FD"/>
    <w:rsid w:val="003842DD"/>
    <w:rsid w:val="003B7D01"/>
    <w:rsid w:val="0043542C"/>
    <w:rsid w:val="00486470"/>
    <w:rsid w:val="00495FD2"/>
    <w:rsid w:val="004A5673"/>
    <w:rsid w:val="004C25CD"/>
    <w:rsid w:val="00512EC7"/>
    <w:rsid w:val="005251A6"/>
    <w:rsid w:val="00527DF8"/>
    <w:rsid w:val="005417A8"/>
    <w:rsid w:val="0056452F"/>
    <w:rsid w:val="005842A9"/>
    <w:rsid w:val="005E6CD9"/>
    <w:rsid w:val="00646E4D"/>
    <w:rsid w:val="00666917"/>
    <w:rsid w:val="00667B30"/>
    <w:rsid w:val="00777DCF"/>
    <w:rsid w:val="007D6DA5"/>
    <w:rsid w:val="007D7B5E"/>
    <w:rsid w:val="00810FE3"/>
    <w:rsid w:val="008168DD"/>
    <w:rsid w:val="008D675D"/>
    <w:rsid w:val="008D6F12"/>
    <w:rsid w:val="0099443C"/>
    <w:rsid w:val="009D380D"/>
    <w:rsid w:val="009D711F"/>
    <w:rsid w:val="009E694B"/>
    <w:rsid w:val="00A11886"/>
    <w:rsid w:val="00AF2BC6"/>
    <w:rsid w:val="00B236A3"/>
    <w:rsid w:val="00B300B6"/>
    <w:rsid w:val="00C07381"/>
    <w:rsid w:val="00C11E0C"/>
    <w:rsid w:val="00CF1728"/>
    <w:rsid w:val="00CF483A"/>
    <w:rsid w:val="00D85AAD"/>
    <w:rsid w:val="00D87CBF"/>
    <w:rsid w:val="00DF56C3"/>
    <w:rsid w:val="00E83162"/>
    <w:rsid w:val="00E9305F"/>
    <w:rsid w:val="00E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6151F-462B-4563-BCD6-D574C4F8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F3E"/>
    <w:pPr>
      <w:spacing w:after="200" w:line="276" w:lineRule="auto"/>
      <w:ind w:left="4922" w:right="-57"/>
    </w:pPr>
    <w:rPr>
      <w:rFonts w:ascii="Arial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Wróbel</dc:creator>
  <cp:keywords/>
  <dc:description/>
  <cp:lastModifiedBy>Aleksandra Zasada (Laskowska)</cp:lastModifiedBy>
  <cp:revision>2</cp:revision>
  <dcterms:created xsi:type="dcterms:W3CDTF">2023-06-12T09:06:00Z</dcterms:created>
  <dcterms:modified xsi:type="dcterms:W3CDTF">2023-06-12T09:06:00Z</dcterms:modified>
</cp:coreProperties>
</file>